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E3" w:rsidRDefault="00617AC7" w:rsidP="00617A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Pr="00C438E3">
        <w:rPr>
          <w:rFonts w:ascii="Times New Roman" w:hAnsi="Times New Roman"/>
          <w:b/>
          <w:sz w:val="28"/>
          <w:szCs w:val="28"/>
        </w:rPr>
        <w:t xml:space="preserve">Областное государственное бюджетное </w:t>
      </w:r>
    </w:p>
    <w:p w:rsidR="00617AC7" w:rsidRPr="00C438E3" w:rsidRDefault="00617AC7" w:rsidP="00617A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38E3"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:rsidR="00C438E3" w:rsidRDefault="00617AC7" w:rsidP="00617A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38E3">
        <w:rPr>
          <w:rFonts w:ascii="Times New Roman" w:hAnsi="Times New Roman"/>
          <w:b/>
          <w:sz w:val="28"/>
          <w:szCs w:val="28"/>
        </w:rPr>
        <w:t>«Пятницкая средняя общеобразовательная школа</w:t>
      </w:r>
    </w:p>
    <w:p w:rsidR="00617AC7" w:rsidRPr="00C438E3" w:rsidRDefault="00617AC7" w:rsidP="00617A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38E3">
        <w:rPr>
          <w:rFonts w:ascii="Times New Roman" w:hAnsi="Times New Roman"/>
          <w:b/>
          <w:sz w:val="28"/>
          <w:szCs w:val="28"/>
        </w:rPr>
        <w:t xml:space="preserve"> Белгородской области»</w:t>
      </w:r>
    </w:p>
    <w:p w:rsidR="00617AC7" w:rsidRPr="00C438E3" w:rsidRDefault="00617AC7" w:rsidP="00617AC7">
      <w:pPr>
        <w:rPr>
          <w:rFonts w:ascii="Times New Roman" w:hAnsi="Times New Roman"/>
          <w:sz w:val="28"/>
          <w:szCs w:val="28"/>
        </w:rPr>
      </w:pPr>
    </w:p>
    <w:p w:rsidR="00617AC7" w:rsidRDefault="00617AC7" w:rsidP="00617AC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</w:p>
    <w:p w:rsidR="00617AC7" w:rsidRDefault="00617AC7" w:rsidP="00C438E3">
      <w:pPr>
        <w:rPr>
          <w:rFonts w:ascii="Times New Roman" w:hAnsi="Times New Roman"/>
          <w:b/>
          <w:sz w:val="40"/>
          <w:szCs w:val="40"/>
        </w:rPr>
      </w:pPr>
    </w:p>
    <w:p w:rsidR="00C438E3" w:rsidRDefault="00C438E3" w:rsidP="00617A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7AC7" w:rsidRPr="00C438E3" w:rsidRDefault="00617AC7" w:rsidP="00617AC7">
      <w:pPr>
        <w:jc w:val="center"/>
        <w:rPr>
          <w:rFonts w:ascii="Times New Roman" w:hAnsi="Times New Roman"/>
          <w:b/>
          <w:sz w:val="40"/>
          <w:szCs w:val="40"/>
        </w:rPr>
      </w:pPr>
      <w:r w:rsidRPr="00C438E3">
        <w:rPr>
          <w:rFonts w:ascii="Times New Roman" w:hAnsi="Times New Roman"/>
          <w:b/>
          <w:sz w:val="40"/>
          <w:szCs w:val="40"/>
        </w:rPr>
        <w:t xml:space="preserve">План работы ММО </w:t>
      </w:r>
    </w:p>
    <w:p w:rsidR="00617AC7" w:rsidRPr="00C438E3" w:rsidRDefault="00617AC7" w:rsidP="00617AC7">
      <w:pPr>
        <w:jc w:val="center"/>
        <w:rPr>
          <w:rFonts w:ascii="Times New Roman" w:hAnsi="Times New Roman"/>
          <w:b/>
          <w:sz w:val="40"/>
          <w:szCs w:val="40"/>
        </w:rPr>
      </w:pPr>
      <w:r w:rsidRPr="00C438E3">
        <w:rPr>
          <w:rFonts w:ascii="Times New Roman" w:hAnsi="Times New Roman"/>
          <w:b/>
          <w:sz w:val="40"/>
          <w:szCs w:val="40"/>
        </w:rPr>
        <w:t>учителей физической культуры и ОБЖ</w:t>
      </w:r>
    </w:p>
    <w:p w:rsidR="00617AC7" w:rsidRDefault="00617AC7" w:rsidP="00617A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7AC7" w:rsidRDefault="00617AC7" w:rsidP="00617A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7AC7" w:rsidRDefault="00617AC7" w:rsidP="00C438E3">
      <w:pPr>
        <w:rPr>
          <w:rFonts w:ascii="Times New Roman" w:hAnsi="Times New Roman"/>
          <w:b/>
          <w:sz w:val="24"/>
          <w:szCs w:val="24"/>
        </w:rPr>
      </w:pPr>
    </w:p>
    <w:p w:rsidR="00617AC7" w:rsidRDefault="00617AC7" w:rsidP="00617A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7AC7" w:rsidRDefault="00617AC7" w:rsidP="00617AC7">
      <w:pPr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/>
          <w:b/>
          <w:sz w:val="24"/>
          <w:szCs w:val="24"/>
        </w:rPr>
        <w:t>Разработан:</w:t>
      </w:r>
      <w:r>
        <w:rPr>
          <w:rFonts w:ascii="Times New Roman" w:hAnsi="Times New Roman" w:cs="Times New Roman"/>
          <w:sz w:val="28"/>
          <w:szCs w:val="36"/>
        </w:rPr>
        <w:t xml:space="preserve"> руководитель ММО </w:t>
      </w:r>
    </w:p>
    <w:p w:rsidR="00617AC7" w:rsidRDefault="00617AC7" w:rsidP="00617AC7">
      <w:pPr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учителей физической культуры и ОБЖ </w:t>
      </w:r>
    </w:p>
    <w:p w:rsidR="00617AC7" w:rsidRDefault="00617AC7" w:rsidP="00617AC7">
      <w:pPr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ОГБОУ «Пятницкая СОШ», </w:t>
      </w:r>
    </w:p>
    <w:p w:rsidR="00617AC7" w:rsidRDefault="00617AC7" w:rsidP="00C438E3">
      <w:pPr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Титовская Н.В.</w:t>
      </w:r>
    </w:p>
    <w:p w:rsidR="00617AC7" w:rsidRDefault="00617AC7" w:rsidP="00617AC7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617AC7" w:rsidRDefault="00617AC7" w:rsidP="00617AC7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617AC7" w:rsidRDefault="00617AC7" w:rsidP="00617AC7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617AC7" w:rsidRDefault="00617AC7" w:rsidP="00617AC7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617AC7" w:rsidRDefault="00617AC7" w:rsidP="00617AC7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617AC7" w:rsidRDefault="00617AC7" w:rsidP="00C438E3">
      <w:pPr>
        <w:rPr>
          <w:rFonts w:ascii="Times New Roman" w:hAnsi="Times New Roman" w:cs="Times New Roman"/>
          <w:sz w:val="28"/>
          <w:szCs w:val="36"/>
        </w:rPr>
      </w:pPr>
    </w:p>
    <w:p w:rsidR="00543F43" w:rsidRPr="00C438E3" w:rsidRDefault="00C438E3" w:rsidP="00C438E3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2023-2024</w:t>
      </w:r>
    </w:p>
    <w:p w:rsidR="00543F43" w:rsidRPr="00543F43" w:rsidRDefault="00543F43" w:rsidP="00543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Методическая тема школы</w:t>
      </w:r>
      <w:r w:rsidRPr="00543F4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43F43" w:rsidRPr="00543F43" w:rsidRDefault="00543F43" w:rsidP="00543F43">
      <w:pPr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Управление профессионально-личностным ростом педагога как одно из основных условий обеспечения качества образования в условиях реализации и введения ФГОС.</w:t>
      </w:r>
    </w:p>
    <w:p w:rsidR="00543F43" w:rsidRPr="00543F43" w:rsidRDefault="00543F43" w:rsidP="00543F43">
      <w:pPr>
        <w:tabs>
          <w:tab w:val="left" w:pos="3420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43">
        <w:rPr>
          <w:rFonts w:ascii="Times New Roman" w:hAnsi="Times New Roman" w:cs="Times New Roman"/>
          <w:b/>
          <w:sz w:val="28"/>
          <w:szCs w:val="28"/>
          <w:u w:val="single"/>
        </w:rPr>
        <w:t>Тема ММО учителей физкультуры и ОБЖ:</w:t>
      </w:r>
    </w:p>
    <w:p w:rsidR="00543F43" w:rsidRPr="00543F43" w:rsidRDefault="00543F43" w:rsidP="00543F43">
      <w:pPr>
        <w:numPr>
          <w:ilvl w:val="0"/>
          <w:numId w:val="8"/>
        </w:numPr>
        <w:suppressAutoHyphens/>
        <w:spacing w:line="240" w:lineRule="auto"/>
        <w:ind w:left="-15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43F43">
        <w:rPr>
          <w:rFonts w:ascii="Times New Roman" w:hAnsi="Times New Roman" w:cs="Times New Roman"/>
          <w:b/>
          <w:sz w:val="28"/>
          <w:szCs w:val="28"/>
        </w:rPr>
        <w:t>«</w:t>
      </w:r>
      <w:r w:rsidRPr="00543F43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Совершенствование профессиональных компетенций педагога в условиях введения обновленного </w:t>
      </w:r>
    </w:p>
    <w:p w:rsidR="00543F43" w:rsidRPr="00543F43" w:rsidRDefault="00543F43" w:rsidP="00543F43">
      <w:pPr>
        <w:numPr>
          <w:ilvl w:val="0"/>
          <w:numId w:val="8"/>
        </w:numPr>
        <w:suppressAutoHyphens/>
        <w:spacing w:line="240" w:lineRule="auto"/>
        <w:ind w:left="-15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43F43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ФГОС НОО, ФГОС ООО и ФГОС СОО</w:t>
      </w:r>
      <w:r w:rsidRPr="00543F43">
        <w:rPr>
          <w:rFonts w:ascii="Times New Roman" w:hAnsi="Times New Roman" w:cs="Times New Roman"/>
          <w:b/>
          <w:sz w:val="28"/>
          <w:szCs w:val="28"/>
        </w:rPr>
        <w:t>».</w:t>
      </w:r>
    </w:p>
    <w:p w:rsidR="00543F43" w:rsidRPr="00543F43" w:rsidRDefault="00543F43" w:rsidP="00543F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b/>
          <w:bCs/>
          <w:sz w:val="28"/>
          <w:szCs w:val="28"/>
        </w:rPr>
        <w:t>Цель ММО</w:t>
      </w:r>
      <w:r w:rsidRPr="00543F43">
        <w:rPr>
          <w:rFonts w:ascii="Times New Roman" w:hAnsi="Times New Roman" w:cs="Times New Roman"/>
          <w:sz w:val="28"/>
          <w:szCs w:val="28"/>
        </w:rPr>
        <w:t>:</w:t>
      </w:r>
      <w:r w:rsidRPr="00543F43">
        <w:rPr>
          <w:rFonts w:ascii="Times New Roman" w:hAnsi="Times New Roman" w:cs="Times New Roman"/>
          <w:sz w:val="24"/>
          <w:szCs w:val="24"/>
        </w:rPr>
        <w:t xml:space="preserve"> </w:t>
      </w:r>
      <w:r w:rsidRPr="00543F4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Организация деятельности педагога </w:t>
      </w:r>
      <w:r w:rsidRPr="00543F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условиях введения обновленного ФГОС НОО, ФГОС ООО</w:t>
      </w:r>
      <w:r w:rsidRPr="00543F4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, ФГОС СОО.</w:t>
      </w:r>
    </w:p>
    <w:p w:rsidR="00543F43" w:rsidRPr="00543F43" w:rsidRDefault="00543F43" w:rsidP="00543F43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43F43">
        <w:rPr>
          <w:rFonts w:ascii="Times New Roman" w:hAnsi="Times New Roman" w:cs="Times New Roman"/>
          <w:b/>
          <w:bCs/>
          <w:sz w:val="28"/>
          <w:szCs w:val="28"/>
        </w:rPr>
        <w:t>Задачи методического объединения:</w:t>
      </w:r>
    </w:p>
    <w:p w:rsidR="00543F43" w:rsidRPr="00543F43" w:rsidRDefault="00543F43" w:rsidP="00543F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3F43">
        <w:rPr>
          <w:rFonts w:ascii="Times New Roman" w:hAnsi="Times New Roman" w:cs="Times New Roman"/>
          <w:bCs/>
          <w:sz w:val="24"/>
          <w:szCs w:val="24"/>
        </w:rPr>
        <w:t>Продолжить обновление и углубление теоретических и практических знаний по вопросам введения обновленных ФГОС;</w:t>
      </w:r>
    </w:p>
    <w:p w:rsidR="00543F43" w:rsidRPr="00543F43" w:rsidRDefault="00543F43" w:rsidP="00543F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3F43">
        <w:rPr>
          <w:rFonts w:ascii="Times New Roman" w:hAnsi="Times New Roman" w:cs="Times New Roman"/>
          <w:bCs/>
          <w:sz w:val="24"/>
          <w:szCs w:val="24"/>
        </w:rPr>
        <w:t>Внедрять в практику работы учителей ММО современных образовательных технологий, направленных на повышение качества обучения;</w:t>
      </w:r>
    </w:p>
    <w:p w:rsidR="00543F43" w:rsidRPr="00543F43" w:rsidRDefault="00543F43" w:rsidP="00543F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3F43">
        <w:rPr>
          <w:rFonts w:ascii="Times New Roman" w:hAnsi="Times New Roman" w:cs="Times New Roman"/>
          <w:bCs/>
          <w:sz w:val="24"/>
          <w:szCs w:val="24"/>
        </w:rPr>
        <w:t>Обеспечить преемственность ступеней образования в условиях перехода от обновленных ФГОС НОО к ФГОС ООО и от ФГОС ООО к ФГОС СОО;</w:t>
      </w:r>
    </w:p>
    <w:p w:rsidR="00543F43" w:rsidRPr="00543F43" w:rsidRDefault="00543F43" w:rsidP="00543F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3F43">
        <w:rPr>
          <w:rFonts w:ascii="Times New Roman" w:hAnsi="Times New Roman" w:cs="Times New Roman"/>
          <w:bCs/>
          <w:sz w:val="24"/>
          <w:szCs w:val="24"/>
        </w:rPr>
        <w:t>Обеспечить совершенствование методического и профессионального мастерства учителей;</w:t>
      </w:r>
    </w:p>
    <w:p w:rsidR="00543F43" w:rsidRPr="00543F43" w:rsidRDefault="00543F43" w:rsidP="00543F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3F43">
        <w:rPr>
          <w:rFonts w:ascii="Times New Roman" w:hAnsi="Times New Roman" w:cs="Times New Roman"/>
          <w:bCs/>
          <w:sz w:val="24"/>
          <w:szCs w:val="24"/>
        </w:rPr>
        <w:t xml:space="preserve">Содействовать организации взаимопомощи для обеспечения соответствия современным требованиям к обучению, воспитанию и развитию </w:t>
      </w:r>
      <w:proofErr w:type="gramStart"/>
      <w:r w:rsidRPr="00543F4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43F43">
        <w:rPr>
          <w:rFonts w:ascii="Times New Roman" w:hAnsi="Times New Roman" w:cs="Times New Roman"/>
          <w:bCs/>
          <w:sz w:val="24"/>
          <w:szCs w:val="24"/>
        </w:rPr>
        <w:t>;</w:t>
      </w:r>
    </w:p>
    <w:p w:rsidR="00543F43" w:rsidRPr="00543F43" w:rsidRDefault="00543F43" w:rsidP="00543F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3F43">
        <w:rPr>
          <w:rFonts w:ascii="Times New Roman" w:hAnsi="Times New Roman" w:cs="Times New Roman"/>
          <w:bCs/>
          <w:sz w:val="24"/>
          <w:szCs w:val="24"/>
        </w:rPr>
        <w:t xml:space="preserve">Анализировать состояние преподавания предмета по итогам </w:t>
      </w:r>
      <w:proofErr w:type="spellStart"/>
      <w:r w:rsidRPr="00543F43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Pr="00543F43">
        <w:rPr>
          <w:rFonts w:ascii="Times New Roman" w:hAnsi="Times New Roman" w:cs="Times New Roman"/>
          <w:bCs/>
          <w:sz w:val="24"/>
          <w:szCs w:val="24"/>
        </w:rPr>
        <w:t xml:space="preserve"> контроля;</w:t>
      </w:r>
    </w:p>
    <w:p w:rsidR="00543F43" w:rsidRPr="00543F43" w:rsidRDefault="00543F43" w:rsidP="00543F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3F43">
        <w:rPr>
          <w:rFonts w:ascii="Times New Roman" w:hAnsi="Times New Roman" w:cs="Times New Roman"/>
          <w:bCs/>
          <w:sz w:val="24"/>
          <w:szCs w:val="24"/>
        </w:rPr>
        <w:t>Анализировать итоги Всероссийских олимпиад, школьного и муниципального этапов, результаты выступления обучающихся в соревнованиях школьного, муниципального и регионального этапов;</w:t>
      </w:r>
      <w:proofErr w:type="gramEnd"/>
    </w:p>
    <w:p w:rsidR="00543F43" w:rsidRPr="00543F43" w:rsidRDefault="00543F43" w:rsidP="00543F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3F43">
        <w:rPr>
          <w:rFonts w:ascii="Times New Roman" w:hAnsi="Times New Roman" w:cs="Times New Roman"/>
          <w:bCs/>
          <w:sz w:val="24"/>
          <w:szCs w:val="24"/>
        </w:rPr>
        <w:t xml:space="preserve">Обеспечить работу с </w:t>
      </w:r>
      <w:proofErr w:type="gramStart"/>
      <w:r w:rsidRPr="00543F43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543F43">
        <w:rPr>
          <w:rFonts w:ascii="Times New Roman" w:hAnsi="Times New Roman" w:cs="Times New Roman"/>
          <w:bCs/>
          <w:sz w:val="24"/>
          <w:szCs w:val="24"/>
        </w:rPr>
        <w:t xml:space="preserve"> по соблюдению норм и правил техники безопасности в процессе обучения; разработку </w:t>
      </w:r>
      <w:r w:rsidRPr="00543F43">
        <w:rPr>
          <w:rFonts w:ascii="Times New Roman" w:hAnsi="Times New Roman" w:cs="Times New Roman"/>
          <w:bCs/>
          <w:sz w:val="24"/>
          <w:szCs w:val="24"/>
        </w:rPr>
        <w:lastRenderedPageBreak/>
        <w:t>соответствующих инструкций охраны здоровья;</w:t>
      </w:r>
    </w:p>
    <w:p w:rsidR="00543F43" w:rsidRPr="00543F43" w:rsidRDefault="00543F43" w:rsidP="00543F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3F43">
        <w:rPr>
          <w:rFonts w:ascii="Times New Roman" w:hAnsi="Times New Roman" w:cs="Times New Roman"/>
          <w:bCs/>
          <w:sz w:val="24"/>
          <w:szCs w:val="24"/>
        </w:rPr>
        <w:t xml:space="preserve">Способствовать популяризации современных идей, </w:t>
      </w:r>
      <w:proofErr w:type="spellStart"/>
      <w:r w:rsidRPr="00543F43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543F43">
        <w:rPr>
          <w:rFonts w:ascii="Times New Roman" w:hAnsi="Times New Roman" w:cs="Times New Roman"/>
          <w:bCs/>
          <w:sz w:val="24"/>
          <w:szCs w:val="24"/>
        </w:rPr>
        <w:t xml:space="preserve"> технологий, опыта работы педагогов для непрерывного повышения квалификации;</w:t>
      </w:r>
    </w:p>
    <w:p w:rsidR="00543F43" w:rsidRPr="00543F43" w:rsidRDefault="00543F43" w:rsidP="00543F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3F43">
        <w:rPr>
          <w:rFonts w:ascii="Times New Roman" w:hAnsi="Times New Roman" w:cs="Times New Roman"/>
          <w:bCs/>
          <w:sz w:val="24"/>
          <w:szCs w:val="24"/>
        </w:rPr>
        <w:t xml:space="preserve">Разработать системы промежуточной и итоговой аттестации </w:t>
      </w:r>
      <w:proofErr w:type="gramStart"/>
      <w:r w:rsidRPr="00543F4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43F43">
        <w:rPr>
          <w:rFonts w:ascii="Times New Roman" w:hAnsi="Times New Roman" w:cs="Times New Roman"/>
          <w:bCs/>
          <w:sz w:val="24"/>
          <w:szCs w:val="24"/>
        </w:rPr>
        <w:t>,</w:t>
      </w:r>
    </w:p>
    <w:p w:rsidR="00543F43" w:rsidRPr="00C438E3" w:rsidRDefault="00543F43" w:rsidP="00C438E3">
      <w:pPr>
        <w:spacing w:line="360" w:lineRule="auto"/>
        <w:ind w:left="72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3F43">
        <w:rPr>
          <w:rFonts w:ascii="Times New Roman" w:hAnsi="Times New Roman" w:cs="Times New Roman"/>
          <w:bCs/>
          <w:sz w:val="24"/>
          <w:szCs w:val="24"/>
        </w:rPr>
        <w:t>проведение открытых уроков и внеклассных мероприятий.</w:t>
      </w:r>
    </w:p>
    <w:p w:rsidR="00D72850" w:rsidRDefault="00D72850" w:rsidP="00543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850" w:rsidRDefault="00D72850" w:rsidP="00543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850" w:rsidRPr="00D72850" w:rsidRDefault="00543F43" w:rsidP="00D7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43"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 ММО</w:t>
      </w:r>
    </w:p>
    <w:p w:rsidR="00543F43" w:rsidRPr="00543F43" w:rsidRDefault="00543F43" w:rsidP="00543F43">
      <w:pPr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Приоритетными направлениями работы ММО являются:</w:t>
      </w:r>
    </w:p>
    <w:p w:rsidR="00543F43" w:rsidRPr="00543F43" w:rsidRDefault="00543F43" w:rsidP="00543F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Программно-методическое обеспечение преподавания учебного предмета;</w:t>
      </w:r>
    </w:p>
    <w:p w:rsidR="00543F43" w:rsidRPr="00543F43" w:rsidRDefault="00543F43" w:rsidP="00543F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Работа над формированием у обучающихся ключевых компетенций через предметное содержание;</w:t>
      </w:r>
    </w:p>
    <w:p w:rsidR="00543F43" w:rsidRPr="00543F43" w:rsidRDefault="00543F43" w:rsidP="00543F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Контроль над уровнем учебных достижений учащихся;</w:t>
      </w:r>
    </w:p>
    <w:p w:rsidR="00543F43" w:rsidRPr="00543F43" w:rsidRDefault="00543F43" w:rsidP="00543F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Работа с одаренными детьми;</w:t>
      </w:r>
    </w:p>
    <w:p w:rsidR="00543F43" w:rsidRPr="00543F43" w:rsidRDefault="00543F43" w:rsidP="00543F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Внеклассная работа по предмету;</w:t>
      </w:r>
    </w:p>
    <w:p w:rsidR="00543F43" w:rsidRPr="00543F43" w:rsidRDefault="00543F43" w:rsidP="00543F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Повышение квалификации и педагогического мастерства учителей ММО;</w:t>
      </w:r>
    </w:p>
    <w:p w:rsidR="00543F43" w:rsidRPr="00543F43" w:rsidRDefault="00543F43" w:rsidP="00543F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Работа по вопросам и модернизации российского образования (ИКТ в обучении)</w:t>
      </w:r>
    </w:p>
    <w:p w:rsidR="00543F43" w:rsidRDefault="00543F43" w:rsidP="00543F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Представление, обобщение и распространение педагогического опыта (в том числе представление промежуточных результатов)</w:t>
      </w:r>
    </w:p>
    <w:p w:rsidR="00D72850" w:rsidRPr="00543F43" w:rsidRDefault="00D72850" w:rsidP="00D72850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3777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88"/>
        <w:gridCol w:w="10729"/>
      </w:tblGrid>
      <w:tr w:rsidR="00543F43" w:rsidRPr="00543F43" w:rsidTr="00C438E3">
        <w:tc>
          <w:tcPr>
            <w:tcW w:w="560" w:type="dxa"/>
            <w:shd w:val="clear" w:color="auto" w:fill="auto"/>
          </w:tcPr>
          <w:p w:rsidR="00543F43" w:rsidRPr="00543F43" w:rsidRDefault="00543F43" w:rsidP="00E3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3F43" w:rsidRPr="00543F43" w:rsidRDefault="00543F43" w:rsidP="00E3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3F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3F4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88" w:type="dxa"/>
            <w:shd w:val="clear" w:color="auto" w:fill="auto"/>
          </w:tcPr>
          <w:p w:rsidR="00543F43" w:rsidRPr="00543F43" w:rsidRDefault="00543F43" w:rsidP="00E3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0729" w:type="dxa"/>
            <w:shd w:val="clear" w:color="auto" w:fill="auto"/>
          </w:tcPr>
          <w:p w:rsidR="00543F43" w:rsidRPr="00543F43" w:rsidRDefault="00543F43" w:rsidP="00E3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43F43" w:rsidRPr="00543F43" w:rsidTr="00C438E3">
        <w:tc>
          <w:tcPr>
            <w:tcW w:w="560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0729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- мониторинг методических потребностей педагогов, создание базы данных о педагогических работниках;</w:t>
            </w:r>
          </w:p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методической работы, выявление затруднений методического и дидактического характера.</w:t>
            </w:r>
          </w:p>
        </w:tc>
      </w:tr>
      <w:tr w:rsidR="00543F43" w:rsidRPr="00543F43" w:rsidTr="00C438E3">
        <w:tc>
          <w:tcPr>
            <w:tcW w:w="560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10729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- информирование о новинках педагогической, психологической и методической литературы;</w:t>
            </w:r>
          </w:p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- информирование об опыте инновационной деятельности, о новых направлениях в развитии образования.</w:t>
            </w:r>
          </w:p>
        </w:tc>
      </w:tr>
      <w:tr w:rsidR="00543F43" w:rsidRPr="00543F43" w:rsidTr="00C438E3">
        <w:tc>
          <w:tcPr>
            <w:tcW w:w="560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8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10729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- оказание помощи в подготовке к аттестации, планирование повышения квалификации;</w:t>
            </w:r>
          </w:p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комплектовании фондов </w:t>
            </w:r>
            <w:proofErr w:type="gramStart"/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учебно-методической</w:t>
            </w:r>
            <w:proofErr w:type="gramEnd"/>
            <w:r w:rsidRPr="00543F4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литературы;</w:t>
            </w:r>
          </w:p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- организация заседаний ММО;</w:t>
            </w:r>
          </w:p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- обучение на курсах ИКТ компетенции;</w:t>
            </w:r>
          </w:p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- организация мониторинга развития учителей физической культуры и ОБЖ через ММО</w:t>
            </w:r>
          </w:p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- трансляция опыта работы ММО в сети Интернет.</w:t>
            </w:r>
          </w:p>
        </w:tc>
      </w:tr>
      <w:tr w:rsidR="00543F43" w:rsidRPr="00543F43" w:rsidTr="00C438E3">
        <w:tc>
          <w:tcPr>
            <w:tcW w:w="560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Консультационная деятельность</w:t>
            </w:r>
          </w:p>
        </w:tc>
        <w:tc>
          <w:tcPr>
            <w:tcW w:w="10729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- организация консультативной работы по предмету;</w:t>
            </w:r>
          </w:p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по вопросам обучения и воспитания детей.</w:t>
            </w:r>
          </w:p>
        </w:tc>
      </w:tr>
      <w:tr w:rsidR="00543F43" w:rsidRPr="00543F43" w:rsidTr="00C438E3">
        <w:tc>
          <w:tcPr>
            <w:tcW w:w="560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8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0729" w:type="dxa"/>
            <w:shd w:val="clear" w:color="auto" w:fill="auto"/>
          </w:tcPr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- изучение передового педагогического опыта и инновационных технологий через Интернет;</w:t>
            </w:r>
          </w:p>
          <w:p w:rsidR="00543F43" w:rsidRPr="00543F43" w:rsidRDefault="00543F43" w:rsidP="00E3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43">
              <w:rPr>
                <w:rFonts w:ascii="Times New Roman" w:hAnsi="Times New Roman" w:cs="Times New Roman"/>
                <w:sz w:val="24"/>
                <w:szCs w:val="24"/>
              </w:rPr>
              <w:t>- участие в научно-практических конференциях.</w:t>
            </w:r>
          </w:p>
        </w:tc>
      </w:tr>
    </w:tbl>
    <w:p w:rsidR="00543F43" w:rsidRDefault="00543F43" w:rsidP="00543F43">
      <w:pPr>
        <w:rPr>
          <w:sz w:val="24"/>
          <w:szCs w:val="24"/>
        </w:rPr>
      </w:pPr>
    </w:p>
    <w:p w:rsidR="00543F43" w:rsidRPr="00543F43" w:rsidRDefault="00543F43" w:rsidP="00543F43">
      <w:pPr>
        <w:rPr>
          <w:rFonts w:ascii="Times New Roman" w:hAnsi="Times New Roman" w:cs="Times New Roman"/>
          <w:b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 xml:space="preserve">Важным звеном учебно-воспитательного процесса является </w:t>
      </w:r>
      <w:r w:rsidRPr="00543F43">
        <w:rPr>
          <w:rFonts w:ascii="Times New Roman" w:hAnsi="Times New Roman" w:cs="Times New Roman"/>
          <w:b/>
          <w:sz w:val="24"/>
          <w:szCs w:val="24"/>
        </w:rPr>
        <w:t>внеклассная работа.</w:t>
      </w:r>
    </w:p>
    <w:p w:rsidR="00543F43" w:rsidRPr="00543F43" w:rsidRDefault="00543F43" w:rsidP="00543F43">
      <w:pPr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Осуществляя работу в этом направлении, педагоги ММО должны успешно решить следующие задачи:</w:t>
      </w:r>
    </w:p>
    <w:p w:rsidR="00543F43" w:rsidRPr="00543F43" w:rsidRDefault="00543F43" w:rsidP="00543F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Повышение мотивации;</w:t>
      </w:r>
    </w:p>
    <w:p w:rsidR="00543F43" w:rsidRPr="00543F43" w:rsidRDefault="00543F43" w:rsidP="00543F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Развитие исследовательских навыков работы у учащихся;</w:t>
      </w:r>
    </w:p>
    <w:p w:rsidR="00543F43" w:rsidRPr="00543F43" w:rsidRDefault="00543F43" w:rsidP="00543F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Развитие творческих способностей у детей;</w:t>
      </w:r>
    </w:p>
    <w:p w:rsidR="00543F43" w:rsidRPr="00543F43" w:rsidRDefault="00543F43" w:rsidP="00543F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Развитие интеллектуальных способностей;</w:t>
      </w:r>
    </w:p>
    <w:p w:rsidR="00543F43" w:rsidRPr="00543F43" w:rsidRDefault="00543F43" w:rsidP="00543F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43">
        <w:rPr>
          <w:rFonts w:ascii="Times New Roman" w:hAnsi="Times New Roman" w:cs="Times New Roman"/>
          <w:sz w:val="24"/>
          <w:szCs w:val="24"/>
        </w:rPr>
        <w:t>Развитие коммун</w:t>
      </w:r>
      <w:r>
        <w:rPr>
          <w:rFonts w:ascii="Times New Roman" w:hAnsi="Times New Roman" w:cs="Times New Roman"/>
          <w:sz w:val="24"/>
          <w:szCs w:val="24"/>
        </w:rPr>
        <w:t>икативных способностей учащихся</w:t>
      </w:r>
    </w:p>
    <w:p w:rsidR="00C438E3" w:rsidRDefault="00C438E3" w:rsidP="00617A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8E3" w:rsidRDefault="00C438E3" w:rsidP="00617A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8E3" w:rsidRDefault="00C438E3" w:rsidP="00617A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8E3" w:rsidRDefault="00C438E3" w:rsidP="00617A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8E3" w:rsidRDefault="00C438E3" w:rsidP="00617A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8E3" w:rsidRDefault="00C438E3" w:rsidP="00617A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8E3" w:rsidRDefault="00C438E3"/>
    <w:p w:rsidR="00C438E3" w:rsidRDefault="00C438E3"/>
    <w:p w:rsidR="00C438E3" w:rsidRDefault="00C438E3"/>
    <w:p w:rsidR="00D72850" w:rsidRDefault="00D72850"/>
    <w:p w:rsidR="00C438E3" w:rsidRDefault="00C438E3"/>
    <w:p w:rsidR="00C438E3" w:rsidRDefault="00C438E3"/>
    <w:p w:rsidR="00C438E3" w:rsidRPr="00C438E3" w:rsidRDefault="00C438E3" w:rsidP="00C438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8E3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заседаний методического объединения</w:t>
      </w:r>
    </w:p>
    <w:p w:rsidR="00C438E3" w:rsidRPr="00C438E3" w:rsidRDefault="00C438E3" w:rsidP="00C438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8E3">
        <w:rPr>
          <w:rFonts w:ascii="Times New Roman" w:hAnsi="Times New Roman" w:cs="Times New Roman"/>
          <w:b/>
          <w:i/>
          <w:sz w:val="28"/>
          <w:szCs w:val="28"/>
        </w:rPr>
        <w:t xml:space="preserve"> учителей физической культуры и ОБЖ</w:t>
      </w:r>
    </w:p>
    <w:p w:rsidR="00C438E3" w:rsidRPr="00C438E3" w:rsidRDefault="00C438E3" w:rsidP="00C438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8E3">
        <w:rPr>
          <w:rFonts w:ascii="Times New Roman" w:hAnsi="Times New Roman" w:cs="Times New Roman"/>
          <w:b/>
          <w:i/>
          <w:sz w:val="28"/>
          <w:szCs w:val="28"/>
        </w:rPr>
        <w:t xml:space="preserve"> на 2023-2024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540"/>
        <w:gridCol w:w="1640"/>
        <w:gridCol w:w="2958"/>
      </w:tblGrid>
      <w:tr w:rsidR="00C438E3" w:rsidRPr="00225EEC" w:rsidTr="003C7931"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Тематика заседаний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5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438E3" w:rsidRPr="00225EEC" w:rsidTr="003C7931">
        <w:tc>
          <w:tcPr>
            <w:tcW w:w="14786" w:type="dxa"/>
            <w:gridSpan w:val="4"/>
            <w:tcBorders>
              <w:right w:val="single" w:sz="4" w:space="0" w:color="auto"/>
            </w:tcBorders>
          </w:tcPr>
          <w:p w:rsidR="00C438E3" w:rsidRPr="00C438E3" w:rsidRDefault="00C438E3" w:rsidP="00C438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заседание</w:t>
            </w:r>
          </w:p>
          <w:p w:rsidR="00C438E3" w:rsidRPr="00C438E3" w:rsidRDefault="00C438E3" w:rsidP="00C4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Тема: Анализ работы ММО учителей физической культуры и преподавателей ОБЖ за 2022-2023 учебный год. Утверждение плана работы на 2023-2024 учебный год.</w:t>
            </w:r>
          </w:p>
        </w:tc>
      </w:tr>
      <w:tr w:rsidR="00C438E3" w:rsidRPr="00225EEC" w:rsidTr="003C7931">
        <w:trPr>
          <w:trHeight w:val="600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Анализ работы учителей физической культуры и преподавателей ОБЖ за 2022-2023 учебный год. Инструктивно-методические письма.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Руководитель ММО Титовская Н.В.</w:t>
            </w:r>
          </w:p>
        </w:tc>
      </w:tr>
      <w:tr w:rsidR="00C438E3" w:rsidRPr="00225EEC" w:rsidTr="003C7931">
        <w:trPr>
          <w:trHeight w:val="660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документами. Корректировка рабочих программ. Планирование спортивно-массовой работы на учебный год.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Руководитель ММО Титовская Н.В.</w:t>
            </w:r>
          </w:p>
        </w:tc>
      </w:tr>
      <w:tr w:rsidR="00C438E3" w:rsidRPr="00225EEC" w:rsidTr="003C7931">
        <w:trPr>
          <w:trHeight w:val="705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выступления сборных команд школы в районной спартакиаде за 2022-2023 учебный год. 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Учителя физкультуры Косолапов Н.В.,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Онищенко С.С.</w:t>
            </w:r>
          </w:p>
        </w:tc>
      </w:tr>
      <w:tr w:rsidR="00C438E3" w:rsidRPr="00225EEC" w:rsidTr="003C7931">
        <w:trPr>
          <w:trHeight w:val="345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открытых уроков. Корректировка и утверждение тем самообразования учителей. Утверждение плана работы на 2023-2024 учебный год.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Руководитель ММО Титовская Н.В.</w:t>
            </w:r>
          </w:p>
        </w:tc>
      </w:tr>
      <w:tr w:rsidR="00C438E3" w:rsidRPr="00225EEC" w:rsidTr="003C7931">
        <w:trPr>
          <w:trHeight w:val="360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школьного тура предметной олимпиады.</w:t>
            </w:r>
          </w:p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Учителя физкультуры и преподаватели ОБЖ</w:t>
            </w:r>
          </w:p>
        </w:tc>
      </w:tr>
      <w:tr w:rsidR="00C438E3" w:rsidRPr="00225EEC" w:rsidTr="003C7931">
        <w:trPr>
          <w:trHeight w:val="360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40" w:type="dxa"/>
          </w:tcPr>
          <w:p w:rsidR="00C438E3" w:rsidRPr="00C438E3" w:rsidRDefault="00C438E3" w:rsidP="003C79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Проверка наличия учебно-методического обеспечения по предметам.</w:t>
            </w:r>
          </w:p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Руководитель ММО Титовская Н.В.</w:t>
            </w:r>
          </w:p>
        </w:tc>
      </w:tr>
      <w:tr w:rsidR="00C438E3" w:rsidRPr="00225EEC" w:rsidTr="003C7931">
        <w:trPr>
          <w:trHeight w:val="360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40" w:type="dxa"/>
          </w:tcPr>
          <w:p w:rsidR="00C438E3" w:rsidRPr="00C438E3" w:rsidRDefault="00C438E3" w:rsidP="003C79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учащихся к сдаче норм ГТО.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C438E3" w:rsidRPr="00225EEC" w:rsidTr="003C7931">
        <w:tc>
          <w:tcPr>
            <w:tcW w:w="14786" w:type="dxa"/>
            <w:gridSpan w:val="4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38E3" w:rsidRPr="00C438E3" w:rsidRDefault="00C438E3" w:rsidP="003C79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38E3" w:rsidRPr="00C438E3" w:rsidRDefault="00C438E3" w:rsidP="003C79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заседание</w:t>
            </w:r>
          </w:p>
          <w:p w:rsidR="00C438E3" w:rsidRPr="00C438E3" w:rsidRDefault="00C438E3" w:rsidP="00C4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Тема: Совершенствование профессиональных компетенций педагога в условиях введения обновленного ФГОС НОО, ФГОС ООО и ФГОС СОО.</w:t>
            </w:r>
          </w:p>
        </w:tc>
      </w:tr>
      <w:tr w:rsidR="00C438E3" w:rsidRPr="00225EEC" w:rsidTr="003C7931">
        <w:trPr>
          <w:trHeight w:val="870"/>
        </w:trPr>
        <w:tc>
          <w:tcPr>
            <w:tcW w:w="648" w:type="dxa"/>
          </w:tcPr>
          <w:p w:rsidR="00C438E3" w:rsidRPr="00225EEC" w:rsidRDefault="00C438E3" w:rsidP="003C7931">
            <w:pPr>
              <w:jc w:val="center"/>
              <w:rPr>
                <w:sz w:val="28"/>
                <w:szCs w:val="28"/>
              </w:rPr>
            </w:pPr>
            <w:r w:rsidRPr="00225EEC">
              <w:rPr>
                <w:sz w:val="28"/>
                <w:szCs w:val="28"/>
              </w:rPr>
              <w:lastRenderedPageBreak/>
              <w:t>1</w:t>
            </w:r>
          </w:p>
          <w:p w:rsidR="00C438E3" w:rsidRPr="00225EEC" w:rsidRDefault="00C438E3" w:rsidP="003C7931">
            <w:pPr>
              <w:jc w:val="center"/>
              <w:rPr>
                <w:sz w:val="28"/>
                <w:szCs w:val="28"/>
              </w:rPr>
            </w:pPr>
          </w:p>
          <w:p w:rsidR="00C438E3" w:rsidRPr="00225EEC" w:rsidRDefault="00C438E3" w:rsidP="003C7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</w:tcPr>
          <w:p w:rsidR="00C438E3" w:rsidRPr="00C438E3" w:rsidRDefault="00C438E3" w:rsidP="003C79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Введение и реализация </w:t>
            </w:r>
            <w:proofErr w:type="gramStart"/>
            <w:r w:rsidRPr="00C438E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обновленных</w:t>
            </w:r>
            <w:proofErr w:type="gramEnd"/>
            <w:r w:rsidRPr="00C438E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ФГОС, ФОП по предмету «Физическая культура» и ОБЖ.</w:t>
            </w:r>
          </w:p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Руководитель ММО Титовская Н.В.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E3" w:rsidRPr="00225EEC" w:rsidTr="003C7931">
        <w:trPr>
          <w:trHeight w:val="960"/>
        </w:trPr>
        <w:tc>
          <w:tcPr>
            <w:tcW w:w="648" w:type="dxa"/>
          </w:tcPr>
          <w:p w:rsidR="00C438E3" w:rsidRPr="00225EEC" w:rsidRDefault="00C438E3" w:rsidP="003C7931">
            <w:pPr>
              <w:jc w:val="center"/>
              <w:rPr>
                <w:sz w:val="28"/>
                <w:szCs w:val="28"/>
              </w:rPr>
            </w:pPr>
            <w:r w:rsidRPr="00225EEC">
              <w:rPr>
                <w:sz w:val="28"/>
                <w:szCs w:val="28"/>
              </w:rPr>
              <w:t>2</w:t>
            </w:r>
          </w:p>
          <w:p w:rsidR="00C438E3" w:rsidRPr="00225EEC" w:rsidRDefault="00C438E3" w:rsidP="003C7931">
            <w:pPr>
              <w:jc w:val="center"/>
              <w:rPr>
                <w:sz w:val="28"/>
                <w:szCs w:val="28"/>
              </w:rPr>
            </w:pPr>
          </w:p>
          <w:p w:rsidR="00C438E3" w:rsidRPr="00225EEC" w:rsidRDefault="00C438E3" w:rsidP="003C7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Анализ школьного этапа предметной олимпиады. Работа с одаренными детьми. Подготовка к муниципальному этапу олимпиады по физической культуре и ОБЖ.</w:t>
            </w:r>
          </w:p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Учителя физкультуры и преподаватели ОБЖ</w:t>
            </w:r>
          </w:p>
        </w:tc>
      </w:tr>
      <w:tr w:rsidR="00C438E3" w:rsidRPr="00225EEC" w:rsidTr="003C7931">
        <w:trPr>
          <w:trHeight w:val="875"/>
        </w:trPr>
        <w:tc>
          <w:tcPr>
            <w:tcW w:w="648" w:type="dxa"/>
          </w:tcPr>
          <w:p w:rsidR="00C438E3" w:rsidRPr="00225EEC" w:rsidRDefault="00C438E3" w:rsidP="003C7931">
            <w:pPr>
              <w:jc w:val="center"/>
              <w:rPr>
                <w:sz w:val="28"/>
                <w:szCs w:val="28"/>
              </w:rPr>
            </w:pPr>
            <w:r w:rsidRPr="00225EEC">
              <w:rPr>
                <w:sz w:val="28"/>
                <w:szCs w:val="28"/>
              </w:rPr>
              <w:t>3</w:t>
            </w:r>
          </w:p>
        </w:tc>
        <w:tc>
          <w:tcPr>
            <w:tcW w:w="9540" w:type="dxa"/>
          </w:tcPr>
          <w:p w:rsidR="00C438E3" w:rsidRPr="00C438E3" w:rsidRDefault="00C438E3" w:rsidP="003C7931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438E3">
              <w:rPr>
                <w:bCs/>
                <w:sz w:val="28"/>
                <w:szCs w:val="28"/>
              </w:rPr>
              <w:t>Влияние физкультурно-спортивных мероприятий на повышение  физических качеств учащихся.</w:t>
            </w:r>
          </w:p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Афанасьев М.А.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E3" w:rsidRPr="00225EEC" w:rsidTr="003C7931">
        <w:trPr>
          <w:trHeight w:val="1275"/>
        </w:trPr>
        <w:tc>
          <w:tcPr>
            <w:tcW w:w="648" w:type="dxa"/>
          </w:tcPr>
          <w:p w:rsidR="00C438E3" w:rsidRPr="00225EEC" w:rsidRDefault="00C438E3" w:rsidP="003C7931">
            <w:pPr>
              <w:jc w:val="center"/>
              <w:rPr>
                <w:sz w:val="28"/>
                <w:szCs w:val="28"/>
              </w:rPr>
            </w:pPr>
            <w:r w:rsidRPr="00225EEC">
              <w:rPr>
                <w:sz w:val="28"/>
                <w:szCs w:val="28"/>
              </w:rPr>
              <w:t>4</w:t>
            </w: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О планировании недели физкультуры и ОБЖ</w:t>
            </w:r>
          </w:p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ММО Титовская Н.В., преподаватель ОБЖ </w:t>
            </w:r>
            <w:proofErr w:type="spellStart"/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Пьяникин</w:t>
            </w:r>
            <w:proofErr w:type="spellEnd"/>
            <w:r w:rsidRPr="00C438E3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C438E3" w:rsidRPr="00225EEC" w:rsidTr="003C7931">
        <w:tc>
          <w:tcPr>
            <w:tcW w:w="14786" w:type="dxa"/>
            <w:gridSpan w:val="4"/>
            <w:tcBorders>
              <w:right w:val="single" w:sz="4" w:space="0" w:color="auto"/>
            </w:tcBorders>
          </w:tcPr>
          <w:p w:rsidR="00C438E3" w:rsidRDefault="00C438E3" w:rsidP="003C7931">
            <w:pPr>
              <w:rPr>
                <w:b/>
                <w:i/>
                <w:sz w:val="32"/>
                <w:szCs w:val="32"/>
              </w:rPr>
            </w:pPr>
          </w:p>
          <w:p w:rsidR="00C438E3" w:rsidRDefault="00C438E3" w:rsidP="003C7931">
            <w:pPr>
              <w:rPr>
                <w:b/>
                <w:i/>
                <w:sz w:val="32"/>
                <w:szCs w:val="32"/>
              </w:rPr>
            </w:pPr>
          </w:p>
          <w:p w:rsidR="00C438E3" w:rsidRDefault="00C438E3" w:rsidP="003C793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C438E3" w:rsidRDefault="00C438E3" w:rsidP="003C7931">
            <w:pPr>
              <w:rPr>
                <w:b/>
                <w:i/>
                <w:sz w:val="32"/>
                <w:szCs w:val="32"/>
              </w:rPr>
            </w:pPr>
          </w:p>
          <w:p w:rsidR="00C438E3" w:rsidRPr="00C438E3" w:rsidRDefault="00C438E3" w:rsidP="00C438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 заседание</w:t>
            </w:r>
          </w:p>
          <w:p w:rsidR="00C438E3" w:rsidRPr="00D72850" w:rsidRDefault="00C438E3" w:rsidP="00D7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Тема: Способы повышения уровня знаний, умений и навыков учащихся на уроках. Применение активных методов обучения на уроках для реализации ФГОС</w:t>
            </w:r>
          </w:p>
        </w:tc>
      </w:tr>
      <w:tr w:rsidR="00C438E3" w:rsidRPr="00225EEC" w:rsidTr="003C7931">
        <w:trPr>
          <w:trHeight w:val="555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Итоги и анализ успеваемости за 1 полугодие</w:t>
            </w:r>
          </w:p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Члены ММО</w:t>
            </w:r>
          </w:p>
        </w:tc>
      </w:tr>
      <w:tr w:rsidR="00C438E3" w:rsidRPr="00225EEC" w:rsidTr="003C7931">
        <w:trPr>
          <w:trHeight w:val="615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Анализ итогов районной предметной олимпиады по физической культуре и ОБЖ</w:t>
            </w:r>
          </w:p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Члены ММО</w:t>
            </w:r>
          </w:p>
        </w:tc>
      </w:tr>
      <w:tr w:rsidR="00C438E3" w:rsidRPr="00225EEC" w:rsidTr="003C7931">
        <w:trPr>
          <w:trHeight w:val="690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Результаты выступления сборных команд школы в районной спартакиаде за 1 полугодие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Учителя физкультуры Косолапов Н.В.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Титовская Н.В.</w:t>
            </w:r>
          </w:p>
        </w:tc>
      </w:tr>
      <w:tr w:rsidR="00C438E3" w:rsidRPr="00225EEC" w:rsidTr="00D72850">
        <w:trPr>
          <w:trHeight w:val="691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Применение активных методов обучения на уроках для реализации ФГОС.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Онищенко С.С.</w:t>
            </w:r>
          </w:p>
        </w:tc>
      </w:tr>
      <w:tr w:rsidR="00C438E3" w:rsidRPr="00225EEC" w:rsidTr="003C7931">
        <w:trPr>
          <w:trHeight w:val="660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Способы повышения уровня знаний, умений и навыков учащихся на уроках О</w:t>
            </w:r>
            <w:proofErr w:type="gramStart"/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БЖ в ср</w:t>
            </w:r>
            <w:proofErr w:type="gramEnd"/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едней и старшей школе.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 </w:t>
            </w:r>
            <w:proofErr w:type="spellStart"/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Пьяникин</w:t>
            </w:r>
            <w:proofErr w:type="spellEnd"/>
            <w:r w:rsidRPr="00C438E3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C438E3" w:rsidRPr="00225EEC" w:rsidTr="003C7931">
        <w:tc>
          <w:tcPr>
            <w:tcW w:w="14786" w:type="dxa"/>
            <w:gridSpan w:val="4"/>
            <w:tcBorders>
              <w:right w:val="single" w:sz="4" w:space="0" w:color="auto"/>
            </w:tcBorders>
          </w:tcPr>
          <w:p w:rsidR="00C438E3" w:rsidRPr="00225EEC" w:rsidRDefault="00C438E3" w:rsidP="003C793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C438E3" w:rsidRPr="00225EEC" w:rsidRDefault="00C438E3" w:rsidP="003C793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C438E3" w:rsidRDefault="00C438E3" w:rsidP="003C793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C438E3" w:rsidRDefault="00C438E3" w:rsidP="003C7931">
            <w:pPr>
              <w:rPr>
                <w:b/>
                <w:i/>
                <w:sz w:val="32"/>
                <w:szCs w:val="32"/>
              </w:rPr>
            </w:pPr>
          </w:p>
          <w:p w:rsidR="00D72850" w:rsidRDefault="00D72850" w:rsidP="003C7931">
            <w:pPr>
              <w:rPr>
                <w:b/>
                <w:i/>
                <w:sz w:val="32"/>
                <w:szCs w:val="32"/>
              </w:rPr>
            </w:pPr>
          </w:p>
          <w:p w:rsidR="00C438E3" w:rsidRDefault="00C438E3" w:rsidP="003C7931">
            <w:pPr>
              <w:rPr>
                <w:b/>
                <w:i/>
                <w:sz w:val="32"/>
                <w:szCs w:val="32"/>
              </w:rPr>
            </w:pP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 заседание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 xml:space="preserve">Тема: Современный урок в школе согласно обновленным требованиям ФГОС. </w:t>
            </w:r>
          </w:p>
          <w:p w:rsidR="00C438E3" w:rsidRPr="00225EEC" w:rsidRDefault="00C438E3" w:rsidP="003C7931">
            <w:pPr>
              <w:jc w:val="center"/>
              <w:rPr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Результативность проектно-исследовательской и соревновательной деятельности учащихся.</w:t>
            </w:r>
          </w:p>
        </w:tc>
      </w:tr>
      <w:tr w:rsidR="00C438E3" w:rsidRPr="00225EEC" w:rsidTr="003C7931">
        <w:trPr>
          <w:trHeight w:val="720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Современный урок в школе согласно обновленным требованиям ФГОС.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Косолапов Н.В.</w:t>
            </w:r>
          </w:p>
        </w:tc>
      </w:tr>
      <w:tr w:rsidR="00C438E3" w:rsidRPr="00225EEC" w:rsidTr="00C438E3">
        <w:trPr>
          <w:trHeight w:val="531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C438E3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учителями физической культуры.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E3" w:rsidRPr="00225EEC" w:rsidTr="003C7931">
        <w:trPr>
          <w:trHeight w:val="525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Отчет членов ММО о внеклассной работе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Члены ММО</w:t>
            </w:r>
          </w:p>
        </w:tc>
      </w:tr>
      <w:tr w:rsidR="00C438E3" w:rsidRPr="00225EEC" w:rsidTr="003C7931">
        <w:trPr>
          <w:trHeight w:val="870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0" w:type="dxa"/>
          </w:tcPr>
          <w:p w:rsidR="00C438E3" w:rsidRPr="00C438E3" w:rsidRDefault="00C438E3" w:rsidP="003C7931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438E3">
              <w:rPr>
                <w:sz w:val="28"/>
                <w:szCs w:val="28"/>
              </w:rPr>
              <w:t>Результативность проектно-исследовательской и соревновательной деятельности учащихся.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Афанасьев М.А.</w:t>
            </w:r>
          </w:p>
        </w:tc>
      </w:tr>
      <w:tr w:rsidR="00C438E3" w:rsidRPr="00225EEC" w:rsidTr="003C7931">
        <w:trPr>
          <w:trHeight w:val="258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E3" w:rsidRPr="00225EEC" w:rsidTr="003C7931">
        <w:tc>
          <w:tcPr>
            <w:tcW w:w="14786" w:type="dxa"/>
            <w:gridSpan w:val="4"/>
          </w:tcPr>
          <w:p w:rsidR="00D72850" w:rsidRDefault="00D72850" w:rsidP="00D728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38E3" w:rsidRPr="00C438E3" w:rsidRDefault="00C438E3" w:rsidP="00D728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заседание</w:t>
            </w:r>
          </w:p>
          <w:p w:rsidR="00C438E3" w:rsidRPr="00C438E3" w:rsidRDefault="00C438E3" w:rsidP="00D7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Тема: Подведение итогов и анализ учебной деятельности за 2023-2024 учебный год</w:t>
            </w:r>
          </w:p>
        </w:tc>
      </w:tr>
      <w:tr w:rsidR="00C438E3" w:rsidRPr="00225EEC" w:rsidTr="003C7931">
        <w:trPr>
          <w:trHeight w:val="360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 xml:space="preserve">Итоги учебной деятельности за 2023-2024 учебный год. Состояние документации, состояние задач на новый учебный год. 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5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Члены ММО</w:t>
            </w:r>
          </w:p>
        </w:tc>
      </w:tr>
      <w:tr w:rsidR="00C438E3" w:rsidRPr="00225EEC" w:rsidTr="003C7931">
        <w:trPr>
          <w:trHeight w:val="360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0" w:type="dxa"/>
          </w:tcPr>
          <w:p w:rsidR="00C438E3" w:rsidRPr="00D72850" w:rsidRDefault="00C438E3" w:rsidP="00D72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Итоги и результаты  введения </w:t>
            </w:r>
            <w:proofErr w:type="gramStart"/>
            <w:r w:rsidRPr="00C438E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обновленных</w:t>
            </w:r>
            <w:proofErr w:type="gramEnd"/>
            <w:r w:rsidRPr="00C438E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ФГОС, ФОП по предмету «Физическая культура» и ОБЖ.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Онищенко С.С.</w:t>
            </w:r>
          </w:p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Пьяникин</w:t>
            </w:r>
            <w:proofErr w:type="spellEnd"/>
            <w:r w:rsidRPr="00C438E3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C438E3" w:rsidRPr="00225EEC" w:rsidTr="003C7931">
        <w:trPr>
          <w:trHeight w:val="345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Согласование рабочих программ и КТП учителей физической культуры и преподавателей ОБЖ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Члены ММО</w:t>
            </w:r>
          </w:p>
        </w:tc>
      </w:tr>
      <w:tr w:rsidR="00C438E3" w:rsidRPr="00225EEC" w:rsidTr="003C7931">
        <w:trPr>
          <w:trHeight w:val="345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Анализ работы ММО за год.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Руководитель ММО Титовская Н.В.</w:t>
            </w:r>
          </w:p>
        </w:tc>
      </w:tr>
      <w:tr w:rsidR="00C438E3" w:rsidRPr="00225EEC" w:rsidTr="003C7931">
        <w:trPr>
          <w:trHeight w:val="285"/>
        </w:trPr>
        <w:tc>
          <w:tcPr>
            <w:tcW w:w="64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40" w:type="dxa"/>
          </w:tcPr>
          <w:p w:rsidR="00C438E3" w:rsidRPr="00C438E3" w:rsidRDefault="00C438E3" w:rsidP="003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следующий учебный год.</w:t>
            </w:r>
          </w:p>
        </w:tc>
        <w:tc>
          <w:tcPr>
            <w:tcW w:w="1640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438E3" w:rsidRPr="00C438E3" w:rsidRDefault="00C438E3" w:rsidP="003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</w:tbl>
    <w:p w:rsidR="00C438E3" w:rsidRDefault="00C438E3">
      <w:bookmarkStart w:id="0" w:name="_GoBack"/>
      <w:bookmarkEnd w:id="0"/>
    </w:p>
    <w:sectPr w:rsidR="00C438E3" w:rsidSect="00C43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C00E36"/>
    <w:multiLevelType w:val="hybridMultilevel"/>
    <w:tmpl w:val="DE4E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E6F76"/>
    <w:multiLevelType w:val="hybridMultilevel"/>
    <w:tmpl w:val="A288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C4BA8"/>
    <w:multiLevelType w:val="hybridMultilevel"/>
    <w:tmpl w:val="6AF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4522"/>
    <w:multiLevelType w:val="hybridMultilevel"/>
    <w:tmpl w:val="5D0C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70AB7"/>
    <w:multiLevelType w:val="hybridMultilevel"/>
    <w:tmpl w:val="68F02F72"/>
    <w:lvl w:ilvl="0" w:tplc="A73C52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63CC1"/>
    <w:multiLevelType w:val="hybridMultilevel"/>
    <w:tmpl w:val="E828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56E51"/>
    <w:multiLevelType w:val="hybridMultilevel"/>
    <w:tmpl w:val="C250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C4008"/>
    <w:multiLevelType w:val="hybridMultilevel"/>
    <w:tmpl w:val="8106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021A1"/>
    <w:multiLevelType w:val="hybridMultilevel"/>
    <w:tmpl w:val="C7A8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133B5"/>
    <w:multiLevelType w:val="hybridMultilevel"/>
    <w:tmpl w:val="B3E4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C7"/>
    <w:rsid w:val="00016D21"/>
    <w:rsid w:val="00543F43"/>
    <w:rsid w:val="00617AC7"/>
    <w:rsid w:val="00B657DF"/>
    <w:rsid w:val="00BE3B96"/>
    <w:rsid w:val="00C438E3"/>
    <w:rsid w:val="00D72850"/>
    <w:rsid w:val="00DF056D"/>
    <w:rsid w:val="00E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C7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A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17A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38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C7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A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17A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38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Бурменский</dc:creator>
  <cp:lastModifiedBy>Бурменский</cp:lastModifiedBy>
  <cp:revision>11</cp:revision>
  <dcterms:created xsi:type="dcterms:W3CDTF">2023-10-03T07:11:00Z</dcterms:created>
  <dcterms:modified xsi:type="dcterms:W3CDTF">2023-10-03T12:34:00Z</dcterms:modified>
</cp:coreProperties>
</file>